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CFC" w:rsidRPr="008E5CFC" w:rsidRDefault="008E5CFC" w:rsidP="008E5CFC">
      <w:pPr>
        <w:jc w:val="center"/>
        <w:rPr>
          <w:b/>
          <w:i/>
          <w:color w:val="000000"/>
          <w:sz w:val="28"/>
          <w:szCs w:val="28"/>
        </w:rPr>
      </w:pPr>
      <w:r w:rsidRPr="008E5CFC">
        <w:rPr>
          <w:b/>
          <w:i/>
          <w:color w:val="000000"/>
          <w:sz w:val="28"/>
          <w:szCs w:val="28"/>
        </w:rPr>
        <w:t>Рекомендации родителям: «Как уберечь ребенка от опасностей в социальных сетях»</w:t>
      </w:r>
    </w:p>
    <w:p w:rsidR="00DA3DDB" w:rsidRDefault="008E5CFC">
      <w:pPr>
        <w:rPr>
          <w:bCs/>
          <w:color w:val="000000"/>
          <w:sz w:val="28"/>
          <w:szCs w:val="28"/>
          <w:shd w:val="clear" w:color="auto" w:fill="FFFFFF"/>
        </w:rPr>
      </w:pPr>
      <w:r w:rsidRPr="008E5CFC">
        <w:rPr>
          <w:bCs/>
          <w:color w:val="000000"/>
          <w:sz w:val="28"/>
          <w:szCs w:val="28"/>
          <w:shd w:val="clear" w:color="auto" w:fill="FFFFFF"/>
        </w:rPr>
        <w:t>На сегодняшний день опасными социальными сетями являются - «</w:t>
      </w:r>
      <w:proofErr w:type="spellStart"/>
      <w:r w:rsidRPr="008E5CFC">
        <w:rPr>
          <w:bCs/>
          <w:color w:val="000000"/>
          <w:sz w:val="28"/>
          <w:szCs w:val="28"/>
          <w:shd w:val="clear" w:color="auto" w:fill="FFFFFF"/>
        </w:rPr>
        <w:t>Вконтакте</w:t>
      </w:r>
      <w:proofErr w:type="spellEnd"/>
      <w:r w:rsidRPr="008E5CFC">
        <w:rPr>
          <w:bCs/>
          <w:color w:val="000000"/>
          <w:sz w:val="28"/>
          <w:szCs w:val="28"/>
          <w:shd w:val="clear" w:color="auto" w:fill="FFFFFF"/>
        </w:rPr>
        <w:t>» (самая опасная</w:t>
      </w:r>
      <w:proofErr w:type="gramStart"/>
      <w:r w:rsidRPr="008E5CFC">
        <w:rPr>
          <w:bCs/>
          <w:color w:val="000000"/>
          <w:sz w:val="28"/>
          <w:szCs w:val="28"/>
          <w:shd w:val="clear" w:color="auto" w:fill="FFFFFF"/>
        </w:rPr>
        <w:t>),  «</w:t>
      </w:r>
      <w:proofErr w:type="gramEnd"/>
      <w:r w:rsidRPr="008E5CFC">
        <w:rPr>
          <w:bCs/>
          <w:color w:val="000000"/>
          <w:sz w:val="28"/>
          <w:szCs w:val="28"/>
          <w:shd w:val="clear" w:color="auto" w:fill="FFFFFF"/>
        </w:rPr>
        <w:t>Одноклассники»,  Интернет-магазины, сайты с порнографией и эротикой, веб-почта и нелегальный софт (программа, которую используют, не имея прав на это).</w:t>
      </w:r>
    </w:p>
    <w:p w:rsidR="008E5CFC" w:rsidRPr="008E5CFC" w:rsidRDefault="008E5CFC" w:rsidP="008E5CFC">
      <w:pPr>
        <w:shd w:val="clear" w:color="auto" w:fill="FFFFFF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b/>
          <w:bCs/>
          <w:color w:val="000000"/>
          <w:sz w:val="28"/>
          <w:szCs w:val="28"/>
          <w:u w:val="single"/>
        </w:rPr>
        <w:t>Н</w:t>
      </w:r>
      <w:r w:rsidRPr="008E5CFC">
        <w:rPr>
          <w:b/>
          <w:bCs/>
          <w:color w:val="000000"/>
          <w:sz w:val="28"/>
          <w:szCs w:val="28"/>
          <w:u w:val="single"/>
        </w:rPr>
        <w:t xml:space="preserve">есколько советов по защите детей от угроз </w:t>
      </w:r>
      <w:proofErr w:type="spellStart"/>
      <w:r w:rsidRPr="008E5CFC">
        <w:rPr>
          <w:b/>
          <w:bCs/>
          <w:color w:val="000000"/>
          <w:sz w:val="28"/>
          <w:szCs w:val="28"/>
          <w:u w:val="single"/>
        </w:rPr>
        <w:t>соцсетей</w:t>
      </w:r>
      <w:proofErr w:type="spellEnd"/>
      <w:r w:rsidRPr="008E5CFC">
        <w:rPr>
          <w:b/>
          <w:bCs/>
          <w:color w:val="000000"/>
          <w:sz w:val="28"/>
          <w:szCs w:val="28"/>
          <w:u w:val="single"/>
        </w:rPr>
        <w:t>: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</w:rPr>
        <w:t>- Поставьте компьютер в общую комнату</w:t>
      </w:r>
      <w:r w:rsidRPr="008E5CFC">
        <w:rPr>
          <w:color w:val="000000"/>
          <w:sz w:val="28"/>
          <w:szCs w:val="28"/>
        </w:rPr>
        <w:t>, компьютер не должен быть личным и стоять у ребенка в комнате.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</w:rPr>
        <w:t>-</w:t>
      </w:r>
      <w:r w:rsidRPr="008E5CFC">
        <w:rPr>
          <w:color w:val="000000"/>
          <w:sz w:val="28"/>
          <w:szCs w:val="28"/>
        </w:rPr>
        <w:t> </w:t>
      </w:r>
      <w:r w:rsidRPr="008E5CFC">
        <w:rPr>
          <w:b/>
          <w:bCs/>
          <w:color w:val="000000"/>
          <w:sz w:val="28"/>
          <w:szCs w:val="28"/>
        </w:rPr>
        <w:t>Контролируйте деятельность детей в Интернете с помощью современных программ,</w:t>
      </w:r>
      <w:r w:rsidRPr="008E5CFC">
        <w:rPr>
          <w:color w:val="000000"/>
          <w:sz w:val="28"/>
          <w:szCs w:val="28"/>
        </w:rPr>
        <w:t> чтобы отфильтровать вредное содержание и узнать, какие сайты посещает ребенок.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</w:rPr>
        <w:t>- Поговорите со своими детьми-подростками о содержимом в Интернете,</w:t>
      </w:r>
      <w:r w:rsidRPr="008E5CFC">
        <w:rPr>
          <w:color w:val="000000"/>
          <w:sz w:val="28"/>
          <w:szCs w:val="28"/>
        </w:rPr>
        <w:t> предназначенном для взрослых, и порнографии.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</w:rPr>
        <w:t>- Объясните, что Интернет - это всего лишь способ получить нужную информацию.</w:t>
      </w:r>
      <w:r w:rsidRPr="008E5CFC">
        <w:rPr>
          <w:color w:val="000000"/>
          <w:sz w:val="28"/>
          <w:szCs w:val="28"/>
        </w:rPr>
        <w:t xml:space="preserve"> И не все, что дети читают или видят в </w:t>
      </w:r>
      <w:proofErr w:type="gramStart"/>
      <w:r w:rsidRPr="008E5CFC">
        <w:rPr>
          <w:color w:val="000000"/>
          <w:sz w:val="28"/>
          <w:szCs w:val="28"/>
        </w:rPr>
        <w:t>Интернете,  правда</w:t>
      </w:r>
      <w:proofErr w:type="gramEnd"/>
      <w:r w:rsidRPr="008E5CFC">
        <w:rPr>
          <w:color w:val="000000"/>
          <w:sz w:val="28"/>
          <w:szCs w:val="28"/>
        </w:rPr>
        <w:t>.   </w:t>
      </w:r>
      <w:r w:rsidRPr="008E5CFC">
        <w:rPr>
          <w:b/>
          <w:bCs/>
          <w:color w:val="000000"/>
          <w:sz w:val="28"/>
          <w:szCs w:val="28"/>
        </w:rPr>
        <w:t>- Поговорите с детьми об их опыте общения в социальных сетях.</w:t>
      </w:r>
      <w:r w:rsidRPr="008E5CFC">
        <w:rPr>
          <w:color w:val="000000"/>
          <w:sz w:val="28"/>
          <w:szCs w:val="28"/>
        </w:rPr>
        <w:t xml:space="preserve"> Попросите их общаться </w:t>
      </w:r>
      <w:proofErr w:type="gramStart"/>
      <w:r w:rsidRPr="008E5CFC">
        <w:rPr>
          <w:color w:val="000000"/>
          <w:sz w:val="28"/>
          <w:szCs w:val="28"/>
        </w:rPr>
        <w:t>только  с</w:t>
      </w:r>
      <w:proofErr w:type="gramEnd"/>
      <w:r w:rsidRPr="008E5CFC">
        <w:rPr>
          <w:color w:val="000000"/>
          <w:sz w:val="28"/>
          <w:szCs w:val="28"/>
        </w:rPr>
        <w:t xml:space="preserve"> теми, кого они знают. 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</w:rPr>
        <w:t>-</w:t>
      </w:r>
      <w:r w:rsidRPr="008E5CFC">
        <w:rPr>
          <w:color w:val="000000"/>
          <w:sz w:val="28"/>
          <w:szCs w:val="28"/>
        </w:rPr>
        <w:t> </w:t>
      </w:r>
      <w:r w:rsidRPr="008E5CFC">
        <w:rPr>
          <w:b/>
          <w:bCs/>
          <w:color w:val="000000"/>
          <w:sz w:val="28"/>
          <w:szCs w:val="28"/>
        </w:rPr>
        <w:t>Проследите за тем, чтобы дети не указывали полные имена, контактные данные</w:t>
      </w:r>
      <w:r w:rsidRPr="008E5CFC">
        <w:rPr>
          <w:color w:val="000000"/>
          <w:sz w:val="28"/>
          <w:szCs w:val="28"/>
        </w:rPr>
        <w:t> </w:t>
      </w:r>
      <w:r w:rsidRPr="008E5CFC">
        <w:rPr>
          <w:b/>
          <w:bCs/>
          <w:color w:val="000000"/>
          <w:sz w:val="28"/>
          <w:szCs w:val="28"/>
        </w:rPr>
        <w:t>свои и друзей,</w:t>
      </w:r>
      <w:r w:rsidRPr="008E5CFC">
        <w:rPr>
          <w:color w:val="000000"/>
          <w:sz w:val="28"/>
          <w:szCs w:val="28"/>
        </w:rPr>
        <w:t> </w:t>
      </w:r>
      <w:r w:rsidRPr="008E5CFC">
        <w:rPr>
          <w:b/>
          <w:bCs/>
          <w:color w:val="000000"/>
          <w:sz w:val="28"/>
          <w:szCs w:val="28"/>
        </w:rPr>
        <w:t>не обсуждали информацию о благосостоянии семьи или личных проблемах</w:t>
      </w:r>
      <w:r w:rsidRPr="008E5CFC">
        <w:rPr>
          <w:color w:val="000000"/>
          <w:sz w:val="28"/>
          <w:szCs w:val="28"/>
        </w:rPr>
        <w:t> при общении в Интернете. Следите за тем, какие фотографии публикуют ваши дети-подростки.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</w:rPr>
        <w:t>- Расскажите детям об интернет-угрозах.</w:t>
      </w:r>
      <w:r w:rsidRPr="008E5CFC">
        <w:rPr>
          <w:color w:val="000000"/>
          <w:sz w:val="28"/>
          <w:szCs w:val="28"/>
        </w:rPr>
        <w:t> Если им угрожают через Интернет, то они должны немедленно сообщить об этом родителям, и вы вместе найдете выход из любой сложившейся ситуации.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</w:rPr>
        <w:t>-</w:t>
      </w:r>
      <w:r w:rsidRPr="008E5CFC">
        <w:rPr>
          <w:color w:val="000000"/>
          <w:sz w:val="28"/>
          <w:szCs w:val="28"/>
        </w:rPr>
        <w:t> </w:t>
      </w:r>
      <w:r w:rsidRPr="008E5CFC">
        <w:rPr>
          <w:b/>
          <w:bCs/>
          <w:color w:val="000000"/>
          <w:sz w:val="28"/>
          <w:szCs w:val="28"/>
        </w:rPr>
        <w:t xml:space="preserve">Обсудите со своими детьми-подростками азартные игры в </w:t>
      </w:r>
      <w:proofErr w:type="gramStart"/>
      <w:r w:rsidRPr="008E5CFC">
        <w:rPr>
          <w:b/>
          <w:bCs/>
          <w:color w:val="000000"/>
          <w:sz w:val="28"/>
          <w:szCs w:val="28"/>
        </w:rPr>
        <w:t>Интернете,</w:t>
      </w:r>
      <w:r w:rsidRPr="008E5CFC">
        <w:rPr>
          <w:color w:val="000000"/>
          <w:sz w:val="28"/>
          <w:szCs w:val="28"/>
        </w:rPr>
        <w:t>  и</w:t>
      </w:r>
      <w:proofErr w:type="gramEnd"/>
      <w:r w:rsidRPr="008E5CFC">
        <w:rPr>
          <w:color w:val="000000"/>
          <w:sz w:val="28"/>
          <w:szCs w:val="28"/>
        </w:rPr>
        <w:t xml:space="preserve"> риски, связанные с ними. </w:t>
      </w:r>
      <w:r w:rsidRPr="008E5CFC">
        <w:rPr>
          <w:b/>
          <w:bCs/>
          <w:color w:val="000000"/>
          <w:sz w:val="28"/>
          <w:szCs w:val="28"/>
        </w:rPr>
        <w:t>Научите ребенка не делать ничего в Интернете, что требует оплаты,</w:t>
      </w:r>
      <w:r w:rsidRPr="008E5CFC">
        <w:rPr>
          <w:color w:val="000000"/>
          <w:sz w:val="28"/>
          <w:szCs w:val="28"/>
        </w:rPr>
        <w:t> без вашего разрешения.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i/>
          <w:iCs/>
          <w:color w:val="000000"/>
          <w:sz w:val="28"/>
          <w:szCs w:val="28"/>
        </w:rPr>
        <w:t>Полностью оградить ребенка от Интернета было бы неправильным. Запрещать ребенку регистрацию в социальных сетях - неразумно и несовременно. 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i/>
          <w:iCs/>
          <w:color w:val="000000"/>
          <w:sz w:val="28"/>
          <w:szCs w:val="28"/>
        </w:rPr>
        <w:t>Главное в безопасности ребенка, который работает в Интернете, - 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i/>
          <w:iCs/>
          <w:color w:val="000000"/>
          <w:sz w:val="28"/>
          <w:szCs w:val="28"/>
        </w:rPr>
        <w:t>доверительные отношения</w:t>
      </w:r>
      <w:r w:rsidRPr="008E5CFC">
        <w:rPr>
          <w:color w:val="000000"/>
          <w:sz w:val="28"/>
          <w:szCs w:val="28"/>
        </w:rPr>
        <w:t> </w:t>
      </w:r>
      <w:r w:rsidRPr="008E5CFC">
        <w:rPr>
          <w:b/>
          <w:bCs/>
          <w:i/>
          <w:iCs/>
          <w:color w:val="000000"/>
          <w:sz w:val="28"/>
          <w:szCs w:val="28"/>
        </w:rPr>
        <w:t>с родителями.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  <w:u w:val="single"/>
        </w:rPr>
        <w:t>Станьте друзьями для своих детей:</w:t>
      </w:r>
      <w:r w:rsidRPr="008E5CFC">
        <w:rPr>
          <w:color w:val="000000"/>
          <w:sz w:val="28"/>
          <w:szCs w:val="28"/>
        </w:rPr>
        <w:t> старшими, мудрыми и опытными, с которыми хочется поговорить на любую тему с удовольствием. Чаще беседуйте с детьми, читайте вместе книги, смотрите фильмы, играйте в совместные игры, отдыхайте всей семьей.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  <w:u w:val="single"/>
        </w:rPr>
        <w:t>Найдите для ребенка занятие по душе</w:t>
      </w:r>
      <w:r w:rsidRPr="008E5CFC">
        <w:rPr>
          <w:color w:val="000000"/>
          <w:sz w:val="28"/>
          <w:szCs w:val="28"/>
          <w:u w:val="single"/>
        </w:rPr>
        <w:t>,</w:t>
      </w:r>
      <w:r w:rsidRPr="008E5CFC">
        <w:rPr>
          <w:color w:val="000000"/>
          <w:sz w:val="28"/>
          <w:szCs w:val="28"/>
        </w:rPr>
        <w:t> предложите ему творческие и спортивные кружки, где он сможет дать выход накопившейся энергии. Только живое общение и увлекательные занятия отвлекут юного пользователя от полного погружения в виртуальную реальность.  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  <w:r w:rsidRPr="008E5CFC">
        <w:rPr>
          <w:b/>
          <w:bCs/>
          <w:color w:val="000000"/>
          <w:sz w:val="28"/>
          <w:szCs w:val="28"/>
          <w:u w:val="single"/>
        </w:rPr>
        <w:t>Помните:</w:t>
      </w:r>
      <w:r w:rsidRPr="008E5CFC">
        <w:rPr>
          <w:color w:val="000000"/>
          <w:sz w:val="28"/>
          <w:szCs w:val="28"/>
          <w:u w:val="single"/>
        </w:rPr>
        <w:t> </w:t>
      </w:r>
      <w:r w:rsidRPr="008E5CFC">
        <w:rPr>
          <w:b/>
          <w:bCs/>
          <w:color w:val="000000"/>
          <w:sz w:val="28"/>
          <w:szCs w:val="28"/>
          <w:u w:val="single"/>
        </w:rPr>
        <w:t>вы – пример для ваших детей.</w:t>
      </w:r>
      <w:r w:rsidRPr="008E5CFC">
        <w:rPr>
          <w:color w:val="000000"/>
          <w:sz w:val="28"/>
          <w:szCs w:val="28"/>
        </w:rPr>
        <w:t>  Желая оградить ребенка от неправильного контента (информации) и сформировать верное восприятие</w:t>
      </w:r>
    </w:p>
    <w:p w:rsidR="008E5CFC" w:rsidRDefault="008E5CFC" w:rsidP="008E5CFC">
      <w:pPr>
        <w:shd w:val="clear" w:color="auto" w:fill="FFFFFF"/>
        <w:jc w:val="both"/>
        <w:rPr>
          <w:color w:val="000000"/>
          <w:sz w:val="28"/>
          <w:szCs w:val="28"/>
        </w:rPr>
      </w:pPr>
      <w:r w:rsidRPr="008E5CFC">
        <w:rPr>
          <w:color w:val="000000"/>
          <w:sz w:val="28"/>
          <w:szCs w:val="28"/>
        </w:rPr>
        <w:t>мира, контролируйте свое поведение. Не играйте в жестокие компьютерные игры, «не пропадайте» в Интернете.</w:t>
      </w:r>
    </w:p>
    <w:p w:rsidR="008E5CFC" w:rsidRDefault="008E5CFC" w:rsidP="008E5CFC">
      <w:pPr>
        <w:shd w:val="clear" w:color="auto" w:fill="FFFFFF"/>
        <w:spacing w:before="100" w:beforeAutospacing="1" w:after="240"/>
        <w:jc w:val="center"/>
        <w:rPr>
          <w:b/>
          <w:bCs/>
          <w:color w:val="000000"/>
        </w:rPr>
      </w:pP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center"/>
        <w:rPr>
          <w:color w:val="000000"/>
          <w:sz w:val="28"/>
          <w:szCs w:val="28"/>
        </w:rPr>
      </w:pPr>
      <w:r w:rsidRPr="008E5CFC">
        <w:rPr>
          <w:b/>
          <w:bCs/>
          <w:color w:val="000000"/>
          <w:sz w:val="28"/>
          <w:szCs w:val="28"/>
        </w:rPr>
        <w:lastRenderedPageBreak/>
        <w:t>Уважаемые родители!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both"/>
        <w:rPr>
          <w:color w:val="000000"/>
          <w:sz w:val="28"/>
          <w:szCs w:val="28"/>
        </w:rPr>
      </w:pPr>
      <w:r w:rsidRPr="008E5CFC">
        <w:rPr>
          <w:b/>
          <w:bCs/>
          <w:color w:val="000000"/>
          <w:sz w:val="28"/>
          <w:szCs w:val="28"/>
        </w:rPr>
        <w:t>Основная профилактика таких ситуаций – это отношения в семье. Отношения всех со всеми, а не только ребенка с родителями. Это очень важно понимать и помнить каждому члену семьи.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both"/>
        <w:rPr>
          <w:color w:val="000000"/>
          <w:sz w:val="28"/>
          <w:szCs w:val="28"/>
        </w:rPr>
      </w:pPr>
      <w:r w:rsidRPr="008E5CFC">
        <w:rPr>
          <w:b/>
          <w:bCs/>
          <w:i/>
          <w:iCs/>
          <w:color w:val="000000"/>
          <w:sz w:val="28"/>
          <w:szCs w:val="28"/>
        </w:rPr>
        <w:t>Главной причиной попадания ребенка в «ловушку смерти» является отсутствие доверительных отношений с близкими взрослыми, безразличие родителей к изменениям и событиям, происходящим в жизни их детей.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both"/>
        <w:rPr>
          <w:color w:val="000000"/>
          <w:sz w:val="28"/>
          <w:szCs w:val="28"/>
        </w:rPr>
      </w:pPr>
      <w:r w:rsidRPr="008E5CFC">
        <w:rPr>
          <w:b/>
          <w:bCs/>
          <w:color w:val="000000"/>
          <w:sz w:val="28"/>
          <w:szCs w:val="28"/>
        </w:rPr>
        <w:t>!</w:t>
      </w:r>
      <w:r w:rsidRPr="008E5CFC">
        <w:rPr>
          <w:color w:val="000000"/>
          <w:sz w:val="28"/>
          <w:szCs w:val="28"/>
        </w:rPr>
        <w:t> </w:t>
      </w:r>
      <w:r w:rsidRPr="008E5CFC">
        <w:rPr>
          <w:b/>
          <w:bCs/>
          <w:color w:val="000000"/>
          <w:sz w:val="28"/>
          <w:szCs w:val="28"/>
        </w:rPr>
        <w:t>Внимательнее относитесь к своим детям.</w:t>
      </w:r>
      <w:r w:rsidRPr="008E5CFC">
        <w:rPr>
          <w:color w:val="000000"/>
          <w:sz w:val="28"/>
          <w:szCs w:val="28"/>
        </w:rPr>
        <w:t> Ребенок не должен чувствовать себя одиноким и брошенным. Он должен искать защиту у родных, а не бродить по сети Интернет в поисках различных групп, которые, как показывает практика, могут быть смертельно опасными.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both"/>
        <w:rPr>
          <w:color w:val="000000"/>
          <w:sz w:val="28"/>
          <w:szCs w:val="28"/>
        </w:rPr>
      </w:pPr>
      <w:r w:rsidRPr="008E5CFC">
        <w:rPr>
          <w:b/>
          <w:bCs/>
          <w:color w:val="000000"/>
          <w:sz w:val="28"/>
          <w:szCs w:val="28"/>
        </w:rPr>
        <w:t>!</w:t>
      </w:r>
      <w:r w:rsidRPr="008E5CFC">
        <w:rPr>
          <w:color w:val="000000"/>
          <w:sz w:val="28"/>
          <w:szCs w:val="28"/>
        </w:rPr>
        <w:t> </w:t>
      </w:r>
      <w:r w:rsidRPr="008E5CFC">
        <w:rPr>
          <w:b/>
          <w:bCs/>
          <w:color w:val="000000"/>
          <w:sz w:val="28"/>
          <w:szCs w:val="28"/>
        </w:rPr>
        <w:t>Круг общения ребенка должен быть известен родителям.</w:t>
      </w:r>
      <w:r w:rsidRPr="008E5CFC">
        <w:rPr>
          <w:color w:val="000000"/>
          <w:sz w:val="28"/>
          <w:szCs w:val="28"/>
        </w:rPr>
        <w:t> Посмотрите, какое настроение у окружения ребенка. В случае, если есть определенные сомнения в ком-то из друзей, поинтересуйтесь о них у родителей других детей.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both"/>
        <w:rPr>
          <w:color w:val="000000"/>
          <w:sz w:val="28"/>
          <w:szCs w:val="28"/>
        </w:rPr>
      </w:pPr>
      <w:r w:rsidRPr="008E5CFC">
        <w:rPr>
          <w:b/>
          <w:bCs/>
          <w:color w:val="000000"/>
          <w:sz w:val="28"/>
          <w:szCs w:val="28"/>
        </w:rPr>
        <w:t>! Будьте другом своему ребенку,</w:t>
      </w:r>
      <w:r w:rsidRPr="008E5CFC">
        <w:rPr>
          <w:color w:val="000000"/>
          <w:sz w:val="28"/>
          <w:szCs w:val="28"/>
        </w:rPr>
        <w:t> интересуйтесь его увлечениями и обсуждайте возникающие у него проблемы. Постарайтесь больше времени проводить с детьми.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both"/>
        <w:rPr>
          <w:color w:val="000000"/>
          <w:sz w:val="28"/>
          <w:szCs w:val="28"/>
        </w:rPr>
      </w:pPr>
      <w:r w:rsidRPr="008E5CFC">
        <w:rPr>
          <w:color w:val="000000"/>
          <w:sz w:val="28"/>
          <w:szCs w:val="28"/>
        </w:rPr>
        <w:t> </w:t>
      </w:r>
      <w:bookmarkStart w:id="0" w:name="_GoBack"/>
      <w:bookmarkEnd w:id="0"/>
      <w:r w:rsidRPr="008E5CFC">
        <w:rPr>
          <w:b/>
          <w:bCs/>
          <w:i/>
          <w:iCs/>
          <w:color w:val="000000"/>
          <w:sz w:val="28"/>
          <w:szCs w:val="28"/>
        </w:rPr>
        <w:t>ПОМНИТЕ,</w:t>
      </w:r>
      <w:r w:rsidRPr="008E5CFC">
        <w:rPr>
          <w:b/>
          <w:bCs/>
          <w:color w:val="000000"/>
          <w:sz w:val="28"/>
          <w:szCs w:val="28"/>
        </w:rPr>
        <w:t xml:space="preserve"> что «смертельные  </w:t>
      </w:r>
      <w:proofErr w:type="spellStart"/>
      <w:r w:rsidRPr="008E5CFC">
        <w:rPr>
          <w:b/>
          <w:bCs/>
          <w:color w:val="000000"/>
          <w:sz w:val="28"/>
          <w:szCs w:val="28"/>
        </w:rPr>
        <w:t>квесты</w:t>
      </w:r>
      <w:proofErr w:type="spellEnd"/>
      <w:r w:rsidRPr="008E5CFC">
        <w:rPr>
          <w:b/>
          <w:bCs/>
          <w:color w:val="000000"/>
          <w:sz w:val="28"/>
          <w:szCs w:val="28"/>
        </w:rPr>
        <w:t>» только провоцируют детей на самоубийство, но причиной является депрессия!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center"/>
        <w:rPr>
          <w:color w:val="000000"/>
          <w:sz w:val="28"/>
          <w:szCs w:val="28"/>
        </w:rPr>
      </w:pPr>
      <w:r w:rsidRPr="008E5CFC">
        <w:rPr>
          <w:b/>
          <w:bCs/>
          <w:color w:val="000000"/>
          <w:sz w:val="28"/>
          <w:szCs w:val="28"/>
        </w:rPr>
        <w:t>Киты, единороги, бабочки – завтра могут быть другие символы, если вы их не успеете заметить!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both"/>
        <w:rPr>
          <w:color w:val="000000"/>
          <w:sz w:val="28"/>
          <w:szCs w:val="28"/>
        </w:rPr>
      </w:pPr>
      <w:r w:rsidRPr="008E5CFC">
        <w:rPr>
          <w:color w:val="000000"/>
          <w:sz w:val="28"/>
          <w:szCs w:val="28"/>
        </w:rPr>
        <w:t xml:space="preserve">Суицидальная игра под общим названием «Синий </w:t>
      </w:r>
      <w:proofErr w:type="gramStart"/>
      <w:r w:rsidRPr="008E5CFC">
        <w:rPr>
          <w:color w:val="000000"/>
          <w:sz w:val="28"/>
          <w:szCs w:val="28"/>
        </w:rPr>
        <w:t>кит»  живет</w:t>
      </w:r>
      <w:proofErr w:type="gramEnd"/>
      <w:r w:rsidRPr="008E5CFC">
        <w:rPr>
          <w:color w:val="000000"/>
          <w:sz w:val="28"/>
          <w:szCs w:val="28"/>
        </w:rPr>
        <w:t xml:space="preserve"> в Интернете.  И если родители не обратят на это свое внимание, ситуация может усугубиться.</w:t>
      </w:r>
    </w:p>
    <w:p w:rsidR="008E5CFC" w:rsidRPr="008E5CFC" w:rsidRDefault="008E5CFC" w:rsidP="008E5CFC">
      <w:pPr>
        <w:shd w:val="clear" w:color="auto" w:fill="FFFFFF"/>
        <w:spacing w:before="100" w:beforeAutospacing="1" w:after="240"/>
        <w:jc w:val="both"/>
        <w:rPr>
          <w:color w:val="000000"/>
          <w:sz w:val="28"/>
          <w:szCs w:val="28"/>
        </w:rPr>
      </w:pPr>
      <w:r w:rsidRPr="008E5CFC">
        <w:rPr>
          <w:color w:val="000000"/>
          <w:sz w:val="28"/>
          <w:szCs w:val="28"/>
        </w:rPr>
        <w:t>Если ребенок попадет в такую ловушку, родителям придется приложить немалые усилия, чтобы вытянуть свое чадо из неё, и вернуть его к нормальной жизни. Опасность игры «Синий кит» связана с разрушением психики ребенка, и здесь обязательно понадобится помощь психолога.</w:t>
      </w:r>
    </w:p>
    <w:p w:rsidR="008E5CFC" w:rsidRPr="008E5CFC" w:rsidRDefault="008E5CFC" w:rsidP="008E5CFC">
      <w:pPr>
        <w:shd w:val="clear" w:color="auto" w:fill="FFFFFF"/>
        <w:jc w:val="both"/>
        <w:rPr>
          <w:rFonts w:ascii="Calibri" w:hAnsi="Calibri" w:cs="Calibri"/>
          <w:color w:val="000000"/>
          <w:sz w:val="22"/>
          <w:szCs w:val="22"/>
        </w:rPr>
      </w:pPr>
    </w:p>
    <w:sectPr w:rsidR="008E5CFC" w:rsidRPr="008E5CFC" w:rsidSect="008E5CFC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43E"/>
    <w:rsid w:val="008E5CFC"/>
    <w:rsid w:val="00A2243E"/>
    <w:rsid w:val="00DA3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999E21-597F-48C9-BA44-E53BE4B72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C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8E5CF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6">
    <w:name w:val="heading 6"/>
    <w:basedOn w:val="a"/>
    <w:link w:val="60"/>
    <w:uiPriority w:val="9"/>
    <w:qFormat/>
    <w:rsid w:val="008E5CFC"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E5CF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8E5CFC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customStyle="1" w:styleId="c6">
    <w:name w:val="c6"/>
    <w:basedOn w:val="a"/>
    <w:rsid w:val="008E5CFC"/>
    <w:pPr>
      <w:spacing w:before="100" w:beforeAutospacing="1" w:after="100" w:afterAutospacing="1"/>
    </w:pPr>
  </w:style>
  <w:style w:type="character" w:customStyle="1" w:styleId="c7">
    <w:name w:val="c7"/>
    <w:basedOn w:val="a0"/>
    <w:rsid w:val="008E5CFC"/>
  </w:style>
  <w:style w:type="paragraph" w:customStyle="1" w:styleId="c8">
    <w:name w:val="c8"/>
    <w:basedOn w:val="a"/>
    <w:rsid w:val="008E5CFC"/>
    <w:pPr>
      <w:spacing w:before="100" w:beforeAutospacing="1" w:after="100" w:afterAutospacing="1"/>
    </w:pPr>
  </w:style>
  <w:style w:type="character" w:customStyle="1" w:styleId="c1">
    <w:name w:val="c1"/>
    <w:basedOn w:val="a0"/>
    <w:rsid w:val="008E5CFC"/>
  </w:style>
  <w:style w:type="character" w:customStyle="1" w:styleId="c2">
    <w:name w:val="c2"/>
    <w:basedOn w:val="a0"/>
    <w:rsid w:val="008E5CFC"/>
  </w:style>
  <w:style w:type="character" w:customStyle="1" w:styleId="c3">
    <w:name w:val="c3"/>
    <w:basedOn w:val="a0"/>
    <w:rsid w:val="008E5CFC"/>
  </w:style>
  <w:style w:type="character" w:styleId="a3">
    <w:name w:val="Hyperlink"/>
    <w:basedOn w:val="a0"/>
    <w:uiPriority w:val="99"/>
    <w:semiHidden/>
    <w:unhideWhenUsed/>
    <w:rsid w:val="008E5CFC"/>
    <w:rPr>
      <w:color w:val="0000FF"/>
      <w:u w:val="single"/>
    </w:rPr>
  </w:style>
  <w:style w:type="paragraph" w:customStyle="1" w:styleId="search-excerpt">
    <w:name w:val="search-excerpt"/>
    <w:basedOn w:val="a"/>
    <w:rsid w:val="008E5CF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545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16029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1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82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71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207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453696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94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60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2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8878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397581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631</Words>
  <Characters>3598</Characters>
  <Application>Microsoft Office Word</Application>
  <DocSecurity>0</DocSecurity>
  <Lines>29</Lines>
  <Paragraphs>8</Paragraphs>
  <ScaleCrop>false</ScaleCrop>
  <Company/>
  <LinksUpToDate>false</LinksUpToDate>
  <CharactersWithSpaces>4221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2025-03-27T09:16:00Z</dcterms:created>
  <dcterms:modified xsi:type="dcterms:W3CDTF">2025-03-27T09:23:00Z</dcterms:modified>
</cp:coreProperties>
</file>